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80" w:rsidRDefault="00F72980" w:rsidP="00F72980">
      <w:proofErr w:type="spellStart"/>
      <w:r>
        <w:t>Estimado</w:t>
      </w:r>
      <w:proofErr w:type="spellEnd"/>
      <w:r>
        <w:t xml:space="preserve"> </w:t>
      </w:r>
      <w:r>
        <w:t>Padres/</w:t>
      </w:r>
      <w:proofErr w:type="spellStart"/>
      <w:r>
        <w:t>Guardias</w:t>
      </w:r>
      <w:proofErr w:type="spellEnd"/>
      <w:r>
        <w:t>,</w:t>
      </w:r>
    </w:p>
    <w:p w:rsidR="00F72980" w:rsidRDefault="00F72980" w:rsidP="00F72980">
      <w:pPr>
        <w:ind w:firstLine="720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</w:t>
      </w:r>
      <w:proofErr w:type="spellStart"/>
      <w:r>
        <w:t>notificarle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cuentas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,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 al 5.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enumeran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para la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>:</w:t>
      </w:r>
    </w:p>
    <w:p w:rsidR="00F72980" w:rsidRDefault="00F72980" w:rsidP="00AB2C93">
      <w:pPr>
        <w:ind w:left="720"/>
      </w:pPr>
      <w:proofErr w:type="gramStart"/>
      <w:r>
        <w:t xml:space="preserve">•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 al 5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matriculados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Florida y </w:t>
      </w:r>
      <w:proofErr w:type="spellStart"/>
      <w:r>
        <w:t>obtuvieron</w:t>
      </w:r>
      <w:proofErr w:type="spellEnd"/>
      <w:r>
        <w:t xml:space="preserve"> un </w:t>
      </w:r>
      <w:proofErr w:type="spellStart"/>
      <w:r>
        <w:t>puntaje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1 o 2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Estándares</w:t>
      </w:r>
      <w:proofErr w:type="spellEnd"/>
      <w:r>
        <w:t xml:space="preserve"> de Florida (FSA)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-ELA, o </w:t>
      </w:r>
      <w:proofErr w:type="spellStart"/>
      <w:r>
        <w:t>en</w:t>
      </w:r>
      <w:proofErr w:type="spellEnd"/>
      <w:r>
        <w:t xml:space="preserve"> 2019-20 se </w:t>
      </w:r>
      <w:proofErr w:type="spellStart"/>
      <w:r>
        <w:t>identificaron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deficiencia</w:t>
      </w:r>
      <w:proofErr w:type="spellEnd"/>
      <w:r>
        <w:t xml:space="preserve"> </w:t>
      </w:r>
      <w:proofErr w:type="spellStart"/>
      <w:r>
        <w:t>sustancial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y de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,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clasificados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aprendices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(ELL)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o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específicamente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ELL;</w:t>
      </w:r>
      <w:proofErr w:type="gramEnd"/>
    </w:p>
    <w:p w:rsidR="00F72980" w:rsidRDefault="00F72980" w:rsidP="00AB2C93">
      <w:pPr>
        <w:ind w:left="720"/>
      </w:pPr>
      <w:r>
        <w:t xml:space="preserve">•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 a 5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Florida y </w:t>
      </w:r>
      <w:proofErr w:type="spellStart"/>
      <w:r>
        <w:t>obtuvieron</w:t>
      </w:r>
      <w:proofErr w:type="spellEnd"/>
      <w:r>
        <w:t xml:space="preserve"> un </w:t>
      </w:r>
      <w:proofErr w:type="spellStart"/>
      <w:r>
        <w:t>puntaje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1 o 2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FSA-ELA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2019-20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deficiencia</w:t>
      </w:r>
      <w:proofErr w:type="spellEnd"/>
      <w:r>
        <w:t xml:space="preserve"> </w:t>
      </w:r>
      <w:proofErr w:type="spellStart"/>
      <w:r>
        <w:t>sustancial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lectura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y </w:t>
      </w:r>
      <w:proofErr w:type="spellStart"/>
      <w:r>
        <w:t>evaluación</w:t>
      </w:r>
      <w:proofErr w:type="spellEnd"/>
      <w:r>
        <w:t xml:space="preserve"> del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>;</w:t>
      </w:r>
    </w:p>
    <w:p w:rsidR="00F72980" w:rsidRDefault="00F72980" w:rsidP="00AB2C93">
      <w:pPr>
        <w:ind w:left="720"/>
      </w:pPr>
      <w:r>
        <w:t xml:space="preserve">•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3-5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300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</w:t>
      </w:r>
      <w:proofErr w:type="spellStart"/>
      <w:r>
        <w:t>menor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de Florida </w:t>
      </w:r>
      <w:proofErr w:type="spellStart"/>
      <w:r>
        <w:t>en</w:t>
      </w:r>
      <w:proofErr w:type="spellEnd"/>
      <w:r>
        <w:t xml:space="preserve"> 2018-19; o</w:t>
      </w:r>
    </w:p>
    <w:p w:rsidR="00F72980" w:rsidRDefault="00F72980" w:rsidP="00AB2C93">
      <w:pPr>
        <w:ind w:left="720"/>
      </w:pPr>
      <w:r>
        <w:t xml:space="preserve">•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3-5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inscritos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de Florida que </w:t>
      </w:r>
      <w:proofErr w:type="spellStart"/>
      <w:r>
        <w:t>obtuvieron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calificación</w:t>
      </w:r>
      <w:proofErr w:type="spellEnd"/>
      <w:r>
        <w:t xml:space="preserve"> escolar D o F </w:t>
      </w:r>
      <w:proofErr w:type="spellStart"/>
      <w:r>
        <w:t>en</w:t>
      </w:r>
      <w:proofErr w:type="spellEnd"/>
      <w:r>
        <w:t xml:space="preserve"> 2018-19.</w:t>
      </w:r>
    </w:p>
    <w:p w:rsidR="00F72980" w:rsidRDefault="00F72980" w:rsidP="00F72980"/>
    <w:p w:rsidR="00F72980" w:rsidRDefault="00F72980" w:rsidP="00F72980">
      <w:r>
        <w:t xml:space="preserve">El Distrito Escolar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Monroe no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administra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F72980" w:rsidRDefault="00F72980" w:rsidP="00F72980">
      <w:r>
        <w:t xml:space="preserve"> </w:t>
      </w:r>
    </w:p>
    <w:p w:rsidR="00F72980" w:rsidRDefault="00F72980" w:rsidP="00F72980">
      <w:r>
        <w:t xml:space="preserve">Los padres de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con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Step Up For Students. Los padres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4" w:history="1">
        <w:r w:rsidR="00AB2C93" w:rsidRPr="00DE55EF">
          <w:rPr>
            <w:rStyle w:val="Hyperlink"/>
          </w:rPr>
          <w:t>reading@sufs.org</w:t>
        </w:r>
      </w:hyperlink>
      <w:r w:rsidR="00AB2C93">
        <w:t xml:space="preserve"> </w:t>
      </w:r>
      <w:r>
        <w:t xml:space="preserve"> o </w:t>
      </w:r>
      <w:proofErr w:type="spellStart"/>
      <w:r>
        <w:t>llamar</w:t>
      </w:r>
      <w:proofErr w:type="spellEnd"/>
      <w:r>
        <w:t xml:space="preserve"> al </w:t>
      </w:r>
      <w:r w:rsidR="00AB2C93">
        <w:t xml:space="preserve">    </w:t>
      </w:r>
      <w:r>
        <w:t>877-735-7837.</w:t>
      </w:r>
    </w:p>
    <w:p w:rsidR="00EF4C6B" w:rsidRDefault="00F72980" w:rsidP="00F72980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asunto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requisito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Kate Goff. Se la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5" w:history="1">
        <w:r w:rsidR="00AB2C93" w:rsidRPr="00DE55EF">
          <w:rPr>
            <w:rStyle w:val="Hyperlink"/>
          </w:rPr>
          <w:t>kate.goff@fldoe.org</w:t>
        </w:r>
      </w:hyperlink>
      <w:r w:rsidR="00AB2C93">
        <w:t xml:space="preserve"> </w:t>
      </w:r>
      <w:bookmarkStart w:id="0" w:name="_GoBack"/>
      <w:bookmarkEnd w:id="0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al 850-245-0502.</w:t>
      </w:r>
    </w:p>
    <w:sectPr w:rsidR="00EF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80"/>
    <w:rsid w:val="00904E30"/>
    <w:rsid w:val="0092253C"/>
    <w:rsid w:val="00AB2C93"/>
    <w:rsid w:val="00ED6461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D97B1"/>
  <w15:chartTrackingRefBased/>
  <w15:docId w15:val="{993E7974-7960-4024-AC76-B7B5417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.goff@fldoe.org" TargetMode="External"/><Relationship Id="rId4" Type="http://schemas.openxmlformats.org/officeDocument/2006/relationships/hyperlink" Target="mailto:reading@su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 District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Garcia</dc:creator>
  <cp:keywords/>
  <dc:description/>
  <cp:lastModifiedBy>Ileana Garcia</cp:lastModifiedBy>
  <cp:revision>1</cp:revision>
  <dcterms:created xsi:type="dcterms:W3CDTF">2020-10-06T18:29:00Z</dcterms:created>
  <dcterms:modified xsi:type="dcterms:W3CDTF">2020-10-06T18:56:00Z</dcterms:modified>
</cp:coreProperties>
</file>